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Manuelle Reinigung - Statisch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SECF200638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Manuelle Reinigung - Statisch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SECF-B-D200-09E-N-F1E-W-B-B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