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bala permanente - ferrita - 10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SPPF000160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bala permanente - ferrita - 10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SPP-0-FC-FO-S4-B-BB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