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Bande transporteuse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E0118911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Bande transporteuse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E0118911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REC-EB-10-X-PVC-30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