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passage intégral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passage intégral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