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extra krachtig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SBAQA100030-450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extra krachtig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SBAQA100030-450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