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handmatig snelreinigend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SBPN252500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handmatig snelreinigend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SBPN252500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SBP-2525-N-F1E-B-B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