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Wkład smarowy do smarowania łożysk wiroprądowych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1230.30004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Wkład smarowy do smarowania łożysk wiroprądowych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1230.30004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GREASE CARTRIDGE LGMT 2 - 0.4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Plastic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