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440_2_162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90c450fd844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czyszczenie w miejscu - 2,5"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E0020440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czyszczenie w miejscu - 2,5"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590c450fd8441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